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08"/>
      <w:bookmarkStart w:id="1" w:name="_Toc175987046"/>
      <w:bookmarkEnd w:id="0"/>
      <w:r w:rsidRPr="00554132">
        <w:t>Safety Message/Plan (ICS 208)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797"/>
        <w:gridCol w:w="358"/>
        <w:gridCol w:w="1802"/>
        <w:gridCol w:w="360"/>
        <w:gridCol w:w="180"/>
        <w:gridCol w:w="1080"/>
        <w:gridCol w:w="2160"/>
        <w:gridCol w:w="450"/>
        <w:gridCol w:w="2613"/>
      </w:tblGrid>
      <w:tr w:rsidR="002E3AF8" w:rsidRPr="00716F2F" w:rsidTr="002E3AF8">
        <w:trPr>
          <w:trHeight w:val="270"/>
          <w:tblHeader/>
          <w:jc w:val="center"/>
        </w:trPr>
        <w:tc>
          <w:tcPr>
            <w:tcW w:w="39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AF8" w:rsidRDefault="002E3AF8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7D3DCB">
              <w:rPr>
                <w:rFonts w:cs="Arial"/>
              </w:rPr>
              <w:t xml:space="preserve">  </w:t>
            </w:r>
          </w:p>
          <w:p w:rsidR="002E3AF8" w:rsidRPr="00716F2F" w:rsidRDefault="007C1187" w:rsidP="00922BFC">
            <w:pPr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D614E55BF7B4474FA01EBEDF94C5C916"/>
                </w:placeholder>
                <w:showingPlcHdr/>
              </w:sdtPr>
              <w:sdtEndPr/>
              <w:sdtContent>
                <w:r w:rsidR="002E3AF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E3AF8" w:rsidRPr="00716F2F" w:rsidRDefault="002E3AF8" w:rsidP="002E3AF8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6DC79AF4445943E99190E965E56F3B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-934674779"/>
                <w:placeholder>
                  <w:docPart w:val="5446D4C21B7D4AB98F65D061D6E3CB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2E3AF8" w:rsidRPr="00716F2F" w:rsidTr="0005382D">
        <w:trPr>
          <w:trHeight w:val="274"/>
          <w:tblHeader/>
          <w:jc w:val="center"/>
        </w:trPr>
        <w:tc>
          <w:tcPr>
            <w:tcW w:w="396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AF8" w:rsidRPr="00716F2F" w:rsidRDefault="002E3AF8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CEB04902C80C4ED8AAAF7FF18E9F6E1D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61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2043019579"/>
                <w:placeholder>
                  <w:docPart w:val="57F399F2CCE34065B6E8AB8DC3DD0E65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EB1800" w:rsidTr="00A17F9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00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EB1800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EB1800">
              <w:rPr>
                <w:rFonts w:cs="Arial"/>
                <w:b/>
              </w:rPr>
              <w:t>3. Safety Message/Expanded Safety Message, Safety Plan, Site Safety Plan:</w:t>
            </w:r>
          </w:p>
          <w:p w:rsidR="00922BFC" w:rsidRPr="00EB1800" w:rsidRDefault="00922BFC" w:rsidP="00922BFC">
            <w:pPr>
              <w:spacing w:before="40" w:after="40"/>
              <w:ind w:right="72"/>
              <w:rPr>
                <w:rFonts w:cs="Arial"/>
                <w:b/>
              </w:rPr>
            </w:pPr>
          </w:p>
        </w:tc>
      </w:tr>
      <w:tr w:rsidR="00A17F91" w:rsidRPr="00EB1800" w:rsidTr="0005382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1088"/>
          <w:jc w:val="center"/>
        </w:trPr>
        <w:sdt>
          <w:sdtPr>
            <w:rPr>
              <w:rFonts w:cs="Arial"/>
            </w:rPr>
            <w:alias w:val="Safety Message"/>
            <w:tag w:val="Safety Message"/>
            <w:id w:val="1060360087"/>
            <w:placeholder>
              <w:docPart w:val="1B1AB10EC1A041E8A54CA45761E7BCFE"/>
            </w:placeholder>
            <w:showingPlcHdr/>
          </w:sdtPr>
          <w:sdtEndPr/>
          <w:sdtContent>
            <w:tc>
              <w:tcPr>
                <w:tcW w:w="10800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A17F91" w:rsidRPr="006A6467" w:rsidRDefault="00A17F91" w:rsidP="00922BFC">
                <w:pPr>
                  <w:spacing w:before="40" w:after="40"/>
                  <w:rPr>
                    <w:rFonts w:cs="Arial"/>
                  </w:rPr>
                </w:pPr>
                <w:r w:rsidRPr="006A6467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22BFC" w:rsidRPr="00EB1800" w:rsidTr="000538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19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</w:tcBorders>
            <w:vAlign w:val="center"/>
          </w:tcPr>
          <w:p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Site Safety Plan Required?  </w:t>
            </w:r>
            <w:r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138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8">
                  <w:rPr>
                    <w:rFonts w:ascii="MS Gothic" w:eastAsia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172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22BFC" w:rsidRPr="00167760" w:rsidRDefault="00922BFC" w:rsidP="00922BFC">
            <w:pPr>
              <w:spacing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1094162324"/>
                <w:placeholder>
                  <w:docPart w:val="A067682A617E481E9E0FAD41557DD0CE"/>
                </w:placeholder>
                <w:showingPlcHdr/>
              </w:sdtPr>
              <w:sdtEndPr/>
              <w:sdtContent>
                <w:r w:rsidR="0012515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6A6467" w:rsidRPr="00837FB9" w:rsidTr="0005382D">
        <w:trPr>
          <w:trHeight w:val="288"/>
          <w:jc w:val="center"/>
        </w:trPr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lastRenderedPageBreak/>
              <w:t>5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ED50F0CBA5184E2CA2B32B899A783A07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6467" w:rsidRPr="00A0400F" w:rsidRDefault="006A6467" w:rsidP="007051A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2DA49ACC3FCB454FB9AFC78BB3782AD1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 w:rsidTr="0005382D">
        <w:trPr>
          <w:trHeight w:val="288"/>
          <w:jc w:val="center"/>
        </w:trPr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125158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66C771BFF19C40569D5618BCD6C933DE"/>
                </w:placeholder>
                <w:showingPlcHdr/>
              </w:sdtPr>
              <w:sdtEndPr/>
              <w:sdtContent>
                <w:bookmarkStart w:id="2" w:name="_GoBack"/>
                <w:r w:rsidR="00125158">
                  <w:rPr>
                    <w:rFonts w:cs="Arial"/>
                    <w:b/>
                  </w:rPr>
                  <w:t xml:space="preserve">        </w:t>
                </w:r>
                <w:bookmarkEnd w:id="2"/>
              </w:sdtContent>
            </w:sdt>
            <w:r w:rsidR="00125158">
              <w:rPr>
                <w:rFonts w:cs="Arial"/>
                <w:b/>
              </w:rPr>
              <w:t xml:space="preserve"> </w:t>
            </w:r>
          </w:p>
        </w:tc>
        <w:tc>
          <w:tcPr>
            <w:tcW w:w="648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125158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FD46A43B0314A71AD62AED02E6856F5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5158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29775B" w:rsidRDefault="00922BFC" w:rsidP="00922BFC">
      <w:pPr>
        <w:rPr>
          <w:b/>
          <w:bCs/>
          <w:sz w:val="24"/>
        </w:rPr>
      </w:pPr>
      <w:r>
        <w:rPr>
          <w:sz w:val="16"/>
          <w:szCs w:val="16"/>
        </w:rPr>
        <w:br w:type="page"/>
      </w:r>
      <w:r w:rsidRPr="0029775B">
        <w:rPr>
          <w:b/>
          <w:bCs/>
          <w:sz w:val="24"/>
        </w:rPr>
        <w:lastRenderedPageBreak/>
        <w:t>ICS 208</w:t>
      </w: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 xml:space="preserve">Safety </w:t>
      </w:r>
      <w:r w:rsidRPr="00407CBB">
        <w:rPr>
          <w:b/>
          <w:bCs/>
          <w:sz w:val="24"/>
        </w:rPr>
        <w:t>Message</w:t>
      </w:r>
      <w:r>
        <w:rPr>
          <w:b/>
          <w:bCs/>
          <w:sz w:val="24"/>
        </w:rPr>
        <w:t>/</w:t>
      </w:r>
      <w:r w:rsidRPr="0029775B">
        <w:rPr>
          <w:b/>
          <w:bCs/>
          <w:sz w:val="24"/>
        </w:rPr>
        <w:t>Plan</w:t>
      </w:r>
    </w:p>
    <w:p w:rsidR="00922BFC" w:rsidRPr="00A26E85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C55CB4">
        <w:rPr>
          <w:rFonts w:cs="Arial"/>
          <w:b/>
          <w:bCs/>
        </w:rPr>
        <w:t>Purpose.</w:t>
      </w:r>
      <w:proofErr w:type="gramEnd"/>
      <w:r w:rsidRPr="00C55CB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 w:rsidRPr="00407CBB">
        <w:rPr>
          <w:rFonts w:cs="Arial"/>
        </w:rPr>
        <w:t>Safety Message/Plan (ICS 208) expands on the Safety Message and Site Safety Plan.</w:t>
      </w:r>
    </w:p>
    <w:p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C55CB4">
        <w:rPr>
          <w:rFonts w:cs="Arial"/>
          <w:b/>
          <w:bCs/>
        </w:rPr>
        <w:t>Preparation.</w:t>
      </w:r>
      <w:proofErr w:type="gramEnd"/>
      <w:r w:rsidRPr="00C55CB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>
        <w:rPr>
          <w:rFonts w:cs="Arial"/>
        </w:rPr>
        <w:t xml:space="preserve">ICS 208 </w:t>
      </w:r>
      <w:r w:rsidRPr="00C55CB4">
        <w:rPr>
          <w:rFonts w:cs="Arial"/>
        </w:rPr>
        <w:t xml:space="preserve">is an optional form that may be </w:t>
      </w:r>
      <w:r>
        <w:rPr>
          <w:rFonts w:cs="Arial"/>
        </w:rPr>
        <w:t xml:space="preserve">included and </w:t>
      </w:r>
      <w:r w:rsidRPr="00C55CB4">
        <w:rPr>
          <w:rFonts w:cs="Arial"/>
        </w:rPr>
        <w:t xml:space="preserve">completed by the Safety Officer for the </w:t>
      </w:r>
      <w:r>
        <w:rPr>
          <w:rFonts w:cs="Arial"/>
        </w:rPr>
        <w:t>Incident Action Plan (IAP)</w:t>
      </w:r>
      <w:r w:rsidRPr="00C55CB4">
        <w:rPr>
          <w:rFonts w:cs="Arial"/>
        </w:rPr>
        <w:t>.</w:t>
      </w:r>
    </w:p>
    <w:p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C55CB4">
        <w:rPr>
          <w:rFonts w:cs="Arial"/>
          <w:b/>
          <w:bCs/>
        </w:rPr>
        <w:t>Distribution.</w:t>
      </w:r>
      <w:proofErr w:type="gramEnd"/>
      <w:r w:rsidRPr="00C55CB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>
        <w:rPr>
          <w:rFonts w:cs="Arial"/>
        </w:rPr>
        <w:t>ICS 208</w:t>
      </w:r>
      <w:r w:rsidRPr="00C55CB4">
        <w:rPr>
          <w:rFonts w:cs="Arial"/>
        </w:rPr>
        <w:t xml:space="preserve">, if developed, will be reproduced with the IAP and given </w:t>
      </w:r>
      <w:r w:rsidRPr="00D329D3">
        <w:rPr>
          <w:rFonts w:cs="Arial"/>
        </w:rPr>
        <w:t xml:space="preserve">to all recipients </w:t>
      </w:r>
      <w:r>
        <w:rPr>
          <w:rFonts w:cs="Arial"/>
        </w:rPr>
        <w:t xml:space="preserve">as part </w:t>
      </w:r>
      <w:r w:rsidRPr="00D329D3">
        <w:rPr>
          <w:rFonts w:cs="Arial"/>
        </w:rPr>
        <w:t xml:space="preserve">of the </w:t>
      </w:r>
      <w:r>
        <w:rPr>
          <w:rFonts w:cs="Arial"/>
        </w:rPr>
        <w:t>IAP</w:t>
      </w:r>
      <w:r w:rsidRPr="00D329D3">
        <w:rPr>
          <w:rFonts w:cs="Arial"/>
        </w:rPr>
        <w:t>.</w:t>
      </w:r>
      <w:r>
        <w:rPr>
          <w:rFonts w:cs="Arial"/>
        </w:rPr>
        <w:t xml:space="preserve">  </w:t>
      </w:r>
      <w:r w:rsidRPr="00D329D3">
        <w:rPr>
          <w:rFonts w:cs="Arial"/>
        </w:rPr>
        <w:t xml:space="preserve">All completed original forms </w:t>
      </w:r>
      <w:r>
        <w:rPr>
          <w:rFonts w:cs="Arial"/>
        </w:rPr>
        <w:t>must</w:t>
      </w:r>
      <w:r w:rsidRPr="00D329D3">
        <w:rPr>
          <w:rFonts w:cs="Arial"/>
        </w:rPr>
        <w:t xml:space="preserve"> be given to the Documentation Unit.</w:t>
      </w:r>
    </w:p>
    <w:p w:rsidR="00922BFC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CA3CE7" w:rsidRDefault="00922BFC" w:rsidP="00922BFC">
      <w:pPr>
        <w:autoSpaceDE w:val="0"/>
        <w:autoSpaceDN w:val="0"/>
        <w:adjustRightInd w:val="0"/>
        <w:rPr>
          <w:rFonts w:cs="Arial"/>
        </w:rPr>
      </w:pPr>
      <w:r w:rsidRPr="00CA3CE7">
        <w:rPr>
          <w:rFonts w:cs="Arial"/>
          <w:b/>
          <w:bCs/>
        </w:rPr>
        <w:t>Notes:</w:t>
      </w:r>
    </w:p>
    <w:p w:rsidR="00922BFC" w:rsidRPr="00CA3CE7" w:rsidRDefault="00922BFC" w:rsidP="00922BFC">
      <w:pPr>
        <w:numPr>
          <w:ilvl w:val="0"/>
          <w:numId w:val="21"/>
        </w:numPr>
        <w:tabs>
          <w:tab w:val="clear" w:pos="360"/>
          <w:tab w:val="num" w:pos="288"/>
        </w:tabs>
        <w:autoSpaceDE w:val="0"/>
        <w:autoSpaceDN w:val="0"/>
        <w:adjustRightInd w:val="0"/>
        <w:ind w:left="288" w:hanging="288"/>
        <w:rPr>
          <w:rFonts w:cs="Arial"/>
        </w:rPr>
      </w:pPr>
      <w:r w:rsidRPr="00CA3CE7">
        <w:rPr>
          <w:rFonts w:cs="Arial"/>
        </w:rPr>
        <w:t>The ICS 208 may serve (optionally) as part of the IAP.</w:t>
      </w:r>
    </w:p>
    <w:p w:rsidR="00922BFC" w:rsidRPr="00986AED" w:rsidRDefault="00922BFC" w:rsidP="00922BFC">
      <w:pPr>
        <w:numPr>
          <w:ilvl w:val="0"/>
          <w:numId w:val="21"/>
        </w:numPr>
        <w:tabs>
          <w:tab w:val="clear" w:pos="360"/>
          <w:tab w:val="num" w:pos="288"/>
        </w:tabs>
        <w:autoSpaceDE w:val="0"/>
        <w:autoSpaceDN w:val="0"/>
        <w:adjustRightInd w:val="0"/>
        <w:ind w:left="288" w:hanging="288"/>
        <w:rPr>
          <w:rFonts w:cs="Arial"/>
        </w:rPr>
      </w:pPr>
      <w:r>
        <w:rPr>
          <w:rFonts w:cs="Arial"/>
        </w:rPr>
        <w:t xml:space="preserve">Use additional copies for </w:t>
      </w:r>
      <w:r w:rsidRPr="00833F02">
        <w:rPr>
          <w:rFonts w:cs="Arial"/>
        </w:rPr>
        <w:t>continuation sheet</w:t>
      </w:r>
      <w:r>
        <w:rPr>
          <w:rFonts w:cs="Arial"/>
        </w:rPr>
        <w:t>s</w:t>
      </w:r>
      <w:r w:rsidRPr="00833F02">
        <w:rPr>
          <w:rFonts w:cs="Arial"/>
        </w:rPr>
        <w:t xml:space="preserve"> as needed, and indicate pagination as used.</w:t>
      </w:r>
    </w:p>
    <w:p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5"/>
        <w:gridCol w:w="3182"/>
        <w:gridCol w:w="6493"/>
      </w:tblGrid>
      <w:tr w:rsidR="00922BFC" w:rsidRPr="00DE3CB2">
        <w:trPr>
          <w:jc w:val="center"/>
        </w:trPr>
        <w:tc>
          <w:tcPr>
            <w:tcW w:w="5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Instructions</w:t>
            </w:r>
          </w:p>
        </w:tc>
      </w:tr>
      <w:tr w:rsidR="00922BFC" w:rsidRPr="00DE3CB2">
        <w:trPr>
          <w:jc w:val="center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ind w:left="2880" w:hanging="288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Safety Message/Expanded Safety Message, Safety Plan, Site Safety Plan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clear, concise statements for safety message(s), priorities, and key command emphasis/decisions/directions.  Enter information such as known safety hazards and specific precautions to be observed during this operational period.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If needed, additional safety message(s) should be referenced and attached. </w:t>
            </w:r>
          </w:p>
        </w:tc>
      </w:tr>
      <w:tr w:rsidR="00922BFC" w:rsidRPr="00C43C7C">
        <w:trPr>
          <w:cantSplit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:rsidR="00922BFC" w:rsidRPr="00E97C95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Check whether or not a site safety plan is required for this incident.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where the approved Site Safety Plan(s) is located.</w:t>
            </w:r>
          </w:p>
        </w:tc>
      </w:tr>
      <w:tr w:rsidR="00922BFC" w:rsidRPr="00DE3CB2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:rsidR="00922BFC" w:rsidRDefault="00922BFC" w:rsidP="00922BFC">
      <w:pPr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922BFC" w:rsidRPr="005D5ABA" w:rsidRDefault="009B737A" w:rsidP="00016A44">
      <w:pPr>
        <w:autoSpaceDE w:val="0"/>
        <w:autoSpaceDN w:val="0"/>
        <w:adjustRightInd w:val="0"/>
      </w:pPr>
      <w:bookmarkStart w:id="3" w:name="_ICS_209"/>
      <w:bookmarkStart w:id="4" w:name="_ICS_210"/>
      <w:bookmarkEnd w:id="1"/>
      <w:bookmarkEnd w:id="3"/>
      <w:bookmarkEnd w:id="4"/>
      <w:r w:rsidRPr="005D5ABA">
        <w:t xml:space="preserve"> </w:t>
      </w:r>
    </w:p>
    <w:p w:rsidR="003C3348" w:rsidRDefault="003C3348"/>
    <w:sectPr w:rsidR="003C3348" w:rsidSect="009B737A">
      <w:headerReference w:type="even" r:id="rId9"/>
      <w:footerReference w:type="default" r:id="rId10"/>
      <w:headerReference w:type="first" r:id="rId11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BD" w:rsidRDefault="00287EBD">
      <w:r>
        <w:separator/>
      </w:r>
    </w:p>
  </w:endnote>
  <w:endnote w:type="continuationSeparator" w:id="0">
    <w:p w:rsidR="00287EBD" w:rsidRDefault="0028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BD" w:rsidRDefault="00287EBD">
      <w:r>
        <w:separator/>
      </w:r>
    </w:p>
  </w:footnote>
  <w:footnote w:type="continuationSeparator" w:id="0">
    <w:p w:rsidR="00287EBD" w:rsidRDefault="0028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A88EB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B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BF82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A1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47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8BC1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80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0B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3906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DlTPkr0BGCMPpXmrgsz39tec+tI=" w:salt="xJI4rJuAgbRbuHr9UAlwI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16A44"/>
    <w:rsid w:val="0005382D"/>
    <w:rsid w:val="00065B2A"/>
    <w:rsid w:val="00100738"/>
    <w:rsid w:val="00125158"/>
    <w:rsid w:val="001E4C76"/>
    <w:rsid w:val="00287EBD"/>
    <w:rsid w:val="002A5E04"/>
    <w:rsid w:val="002E3AF8"/>
    <w:rsid w:val="003C3348"/>
    <w:rsid w:val="003D4077"/>
    <w:rsid w:val="006A6467"/>
    <w:rsid w:val="007051AD"/>
    <w:rsid w:val="007859E9"/>
    <w:rsid w:val="007A3C0B"/>
    <w:rsid w:val="007C1187"/>
    <w:rsid w:val="007D3DCB"/>
    <w:rsid w:val="00922BFC"/>
    <w:rsid w:val="009B737A"/>
    <w:rsid w:val="009F65D1"/>
    <w:rsid w:val="009F7B40"/>
    <w:rsid w:val="00A17F91"/>
    <w:rsid w:val="00A40ADD"/>
    <w:rsid w:val="00A41B68"/>
    <w:rsid w:val="00C24BE2"/>
    <w:rsid w:val="00C65D7F"/>
    <w:rsid w:val="00E152E6"/>
    <w:rsid w:val="00E82926"/>
    <w:rsid w:val="00EE3438"/>
    <w:rsid w:val="00F37CE4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7D3DCB"/>
    <w:pPr>
      <w:ind w:left="720"/>
      <w:contextualSpacing/>
    </w:pPr>
  </w:style>
  <w:style w:type="character" w:styleId="PlaceholderText">
    <w:name w:val="Placeholder Text"/>
    <w:basedOn w:val="DefaultParagraphFont"/>
    <w:rsid w:val="007D3D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7D3DCB"/>
    <w:pPr>
      <w:ind w:left="720"/>
      <w:contextualSpacing/>
    </w:pPr>
  </w:style>
  <w:style w:type="character" w:styleId="PlaceholderText">
    <w:name w:val="Placeholder Text"/>
    <w:basedOn w:val="DefaultParagraphFont"/>
    <w:rsid w:val="007D3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1AB10EC1A041E8A54CA45761E7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0A81-1B06-4C30-9B76-1E309F81E34A}"/>
      </w:docPartPr>
      <w:docPartBody>
        <w:p w:rsidR="00B453DB" w:rsidRDefault="00292E01" w:rsidP="00292E01">
          <w:pPr>
            <w:pStyle w:val="1B1AB10EC1A041E8A54CA45761E7BCFE1"/>
          </w:pPr>
          <w:r w:rsidRPr="006A6467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614E55BF7B4474FA01EBEDF94C5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E969-C4D9-4DE2-BFBF-6EFA09456204}"/>
      </w:docPartPr>
      <w:docPartBody>
        <w:p w:rsidR="00854298" w:rsidRDefault="00292E01" w:rsidP="00292E01">
          <w:pPr>
            <w:pStyle w:val="D614E55BF7B4474FA01EBEDF94C5C91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DC79AF4445943E99190E965E56F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5A53-CD8D-4628-9BAA-76719172BF6B}"/>
      </w:docPartPr>
      <w:docPartBody>
        <w:p w:rsidR="00854298" w:rsidRDefault="00292E01" w:rsidP="00292E01">
          <w:pPr>
            <w:pStyle w:val="6DC79AF4445943E99190E965E56F3B1D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5446D4C21B7D4AB98F65D061D6E3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2044-C2C9-4F2C-B4A6-FF520CB15AAE}"/>
      </w:docPartPr>
      <w:docPartBody>
        <w:p w:rsidR="00854298" w:rsidRDefault="00292E01" w:rsidP="00292E01">
          <w:pPr>
            <w:pStyle w:val="5446D4C21B7D4AB98F65D061D6E3CBC6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CEB04902C80C4ED8AAAF7FF18E9F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5536-7EE7-45F3-BC9C-44DDE1BCEB0A}"/>
      </w:docPartPr>
      <w:docPartBody>
        <w:p w:rsidR="00854298" w:rsidRDefault="00292E01" w:rsidP="00292E01">
          <w:pPr>
            <w:pStyle w:val="CEB04902C80C4ED8AAAF7FF18E9F6E1D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57F399F2CCE34065B6E8AB8DC3DD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7C91-1506-496D-8EC2-7361D649A0EB}"/>
      </w:docPartPr>
      <w:docPartBody>
        <w:p w:rsidR="00854298" w:rsidRDefault="00292E01" w:rsidP="00292E01">
          <w:pPr>
            <w:pStyle w:val="57F399F2CCE34065B6E8AB8DC3DD0E65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A067682A617E481E9E0FAD41557D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BBC4-17D8-406F-B55F-FE24CB0AC13E}"/>
      </w:docPartPr>
      <w:docPartBody>
        <w:p w:rsidR="00000000" w:rsidRDefault="00292E01" w:rsidP="00292E01">
          <w:pPr>
            <w:pStyle w:val="A067682A617E481E9E0FAD41557DD0CE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D50F0CBA5184E2CA2B32B899A78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398F-9FB4-4D9F-B6F0-BF31EB1F613C}"/>
      </w:docPartPr>
      <w:docPartBody>
        <w:p w:rsidR="00000000" w:rsidRDefault="00292E01" w:rsidP="00292E01">
          <w:pPr>
            <w:pStyle w:val="ED50F0CBA5184E2CA2B32B899A783A07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2DA49ACC3FCB454FB9AFC78BB378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4398-E2BE-4F37-A2D5-392C66D0BAD4}"/>
      </w:docPartPr>
      <w:docPartBody>
        <w:p w:rsidR="00000000" w:rsidRDefault="00292E01" w:rsidP="00292E01">
          <w:pPr>
            <w:pStyle w:val="2DA49ACC3FCB454FB9AFC78BB3782AD1"/>
          </w:pPr>
          <w:r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66C771BFF19C40569D5618BCD6C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818D-1292-40C1-942A-432FF11A82D7}"/>
      </w:docPartPr>
      <w:docPartBody>
        <w:p w:rsidR="00000000" w:rsidRDefault="00292E01" w:rsidP="00292E01">
          <w:pPr>
            <w:pStyle w:val="66C771BFF19C40569D5618BCD6C933DE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AFD46A43B0314A71AD62AED02E68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4A50-0235-443D-8482-78FD266F45D6}"/>
      </w:docPartPr>
      <w:docPartBody>
        <w:p w:rsidR="00000000" w:rsidRDefault="00292E01" w:rsidP="00292E01">
          <w:pPr>
            <w:pStyle w:val="AFD46A43B0314A71AD62AED02E6856F5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1"/>
    <w:rsid w:val="000E1FFF"/>
    <w:rsid w:val="001A21FA"/>
    <w:rsid w:val="00292E01"/>
    <w:rsid w:val="00505FC1"/>
    <w:rsid w:val="005E3EC4"/>
    <w:rsid w:val="00687FE8"/>
    <w:rsid w:val="00851A75"/>
    <w:rsid w:val="00854298"/>
    <w:rsid w:val="00B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92E01"/>
    <w:rPr>
      <w:color w:val="808080"/>
    </w:rPr>
  </w:style>
  <w:style w:type="paragraph" w:customStyle="1" w:styleId="C229AD0405884CE2B3C1AEC1A757CBA0">
    <w:name w:val="C229AD0405884CE2B3C1AEC1A757CBA0"/>
    <w:rsid w:val="00505FC1"/>
  </w:style>
  <w:style w:type="paragraph" w:customStyle="1" w:styleId="E18562F23E1E492E8527318AEAF91C42">
    <w:name w:val="E18562F23E1E492E8527318AEAF91C42"/>
    <w:rsid w:val="00505FC1"/>
  </w:style>
  <w:style w:type="paragraph" w:customStyle="1" w:styleId="5050BDE0E9EC491BAA05162B1646C46A">
    <w:name w:val="5050BDE0E9EC491BAA05162B1646C46A"/>
    <w:rsid w:val="00505FC1"/>
  </w:style>
  <w:style w:type="paragraph" w:customStyle="1" w:styleId="2ECE3992DED74A1DB36E40C4D14DE805">
    <w:name w:val="2ECE3992DED74A1DB36E40C4D14DE805"/>
    <w:rsid w:val="00505FC1"/>
  </w:style>
  <w:style w:type="paragraph" w:customStyle="1" w:styleId="2D5B8AED2DC44FDE8FB4CABDDD8D39CE">
    <w:name w:val="2D5B8AED2DC44FDE8FB4CABDDD8D39CE"/>
    <w:rsid w:val="00505FC1"/>
  </w:style>
  <w:style w:type="paragraph" w:customStyle="1" w:styleId="1B1AB10EC1A041E8A54CA45761E7BCFE">
    <w:name w:val="1B1AB10EC1A041E8A54CA45761E7BCFE"/>
    <w:rsid w:val="00505FC1"/>
  </w:style>
  <w:style w:type="paragraph" w:customStyle="1" w:styleId="894833007C1C4080A7DD9581CDDE6E73">
    <w:name w:val="894833007C1C4080A7DD9581CDDE6E73"/>
    <w:rsid w:val="00505FC1"/>
  </w:style>
  <w:style w:type="paragraph" w:customStyle="1" w:styleId="1BBF8775EB104BB0BEB087EF4EDDAAE2">
    <w:name w:val="1BBF8775EB104BB0BEB087EF4EDDAAE2"/>
    <w:rsid w:val="00505FC1"/>
  </w:style>
  <w:style w:type="paragraph" w:customStyle="1" w:styleId="AEF8149E2206470194F04DDEB3A4D259">
    <w:name w:val="AEF8149E2206470194F04DDEB3A4D259"/>
    <w:rsid w:val="00505FC1"/>
  </w:style>
  <w:style w:type="paragraph" w:customStyle="1" w:styleId="41A0FC7E08AD465A83D0E31F92A30554">
    <w:name w:val="41A0FC7E08AD465A83D0E31F92A30554"/>
    <w:rsid w:val="00505FC1"/>
  </w:style>
  <w:style w:type="paragraph" w:customStyle="1" w:styleId="740E3602F3F240609985C6F1472C1C33">
    <w:name w:val="740E3602F3F240609985C6F1472C1C33"/>
    <w:rsid w:val="00505FC1"/>
  </w:style>
  <w:style w:type="paragraph" w:customStyle="1" w:styleId="20C1998578AC48469353283E40D1B0EF">
    <w:name w:val="20C1998578AC48469353283E40D1B0EF"/>
    <w:rsid w:val="001A21FA"/>
  </w:style>
  <w:style w:type="paragraph" w:customStyle="1" w:styleId="6CF0B7113F1341E4A1EB548FAF5D9916">
    <w:name w:val="6CF0B7113F1341E4A1EB548FAF5D9916"/>
    <w:rsid w:val="001A21FA"/>
  </w:style>
  <w:style w:type="paragraph" w:customStyle="1" w:styleId="E3D88CE7EA4B4BC49811E8BC859B1CDF">
    <w:name w:val="E3D88CE7EA4B4BC49811E8BC859B1CDF"/>
    <w:rsid w:val="001A21FA"/>
  </w:style>
  <w:style w:type="paragraph" w:customStyle="1" w:styleId="A109C5270EBA4078B807EF32DD0CE252">
    <w:name w:val="A109C5270EBA4078B807EF32DD0CE252"/>
    <w:rsid w:val="001A21FA"/>
  </w:style>
  <w:style w:type="paragraph" w:customStyle="1" w:styleId="59ADCBDA5FA14DCFA6585F25F0298B66">
    <w:name w:val="59ADCBDA5FA14DCFA6585F25F0298B66"/>
    <w:rsid w:val="001A21FA"/>
  </w:style>
  <w:style w:type="paragraph" w:customStyle="1" w:styleId="634BD411241E46839A93EF7DD3D2ED44">
    <w:name w:val="634BD411241E46839A93EF7DD3D2ED44"/>
    <w:rsid w:val="001A21FA"/>
  </w:style>
  <w:style w:type="paragraph" w:customStyle="1" w:styleId="76CC4B7E1EAF4F0A945C8A00556FD19A">
    <w:name w:val="76CC4B7E1EAF4F0A945C8A00556FD19A"/>
    <w:rsid w:val="001A21FA"/>
  </w:style>
  <w:style w:type="paragraph" w:customStyle="1" w:styleId="20EF0FF5A8034984983A4A6F9FC5C69F">
    <w:name w:val="20EF0FF5A8034984983A4A6F9FC5C69F"/>
    <w:rsid w:val="001A21FA"/>
  </w:style>
  <w:style w:type="paragraph" w:customStyle="1" w:styleId="849435649CBF47808941DB72D376D121">
    <w:name w:val="849435649CBF47808941DB72D376D121"/>
    <w:rsid w:val="001A21FA"/>
  </w:style>
  <w:style w:type="paragraph" w:customStyle="1" w:styleId="E9440049A05C4D38A7B877600DAA3C45">
    <w:name w:val="E9440049A05C4D38A7B877600DAA3C45"/>
    <w:rsid w:val="001A21FA"/>
  </w:style>
  <w:style w:type="paragraph" w:customStyle="1" w:styleId="D614E55BF7B4474FA01EBEDF94C5C916">
    <w:name w:val="D614E55BF7B4474FA01EBEDF94C5C916"/>
    <w:rsid w:val="001A21FA"/>
  </w:style>
  <w:style w:type="paragraph" w:customStyle="1" w:styleId="C7798275105A42AEA6708C5D0B0C5E81">
    <w:name w:val="C7798275105A42AEA6708C5D0B0C5E81"/>
    <w:rsid w:val="001A21FA"/>
  </w:style>
  <w:style w:type="paragraph" w:customStyle="1" w:styleId="B861BF87F6064550934CE8EE538532B8">
    <w:name w:val="B861BF87F6064550934CE8EE538532B8"/>
    <w:rsid w:val="001A21FA"/>
  </w:style>
  <w:style w:type="paragraph" w:customStyle="1" w:styleId="80CCCBFD63D54235AFF1E0956A67626D">
    <w:name w:val="80CCCBFD63D54235AFF1E0956A67626D"/>
    <w:rsid w:val="001A21FA"/>
  </w:style>
  <w:style w:type="paragraph" w:customStyle="1" w:styleId="2CE1B578394E4982B49DE1F23CDE263B">
    <w:name w:val="2CE1B578394E4982B49DE1F23CDE263B"/>
    <w:rsid w:val="001A21FA"/>
  </w:style>
  <w:style w:type="paragraph" w:customStyle="1" w:styleId="6DC79AF4445943E99190E965E56F3B1D">
    <w:name w:val="6DC79AF4445943E99190E965E56F3B1D"/>
    <w:rsid w:val="001A21FA"/>
  </w:style>
  <w:style w:type="paragraph" w:customStyle="1" w:styleId="5446D4C21B7D4AB98F65D061D6E3CBC6">
    <w:name w:val="5446D4C21B7D4AB98F65D061D6E3CBC6"/>
    <w:rsid w:val="001A21FA"/>
  </w:style>
  <w:style w:type="paragraph" w:customStyle="1" w:styleId="CEB04902C80C4ED8AAAF7FF18E9F6E1D">
    <w:name w:val="CEB04902C80C4ED8AAAF7FF18E9F6E1D"/>
    <w:rsid w:val="001A21FA"/>
  </w:style>
  <w:style w:type="paragraph" w:customStyle="1" w:styleId="57F399F2CCE34065B6E8AB8DC3DD0E65">
    <w:name w:val="57F399F2CCE34065B6E8AB8DC3DD0E65"/>
    <w:rsid w:val="001A21FA"/>
  </w:style>
  <w:style w:type="paragraph" w:customStyle="1" w:styleId="D614E55BF7B4474FA01EBEDF94C5C9161">
    <w:name w:val="D614E55BF7B4474FA01EBEDF94C5C91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C79AF4445943E99190E965E56F3B1D1">
    <w:name w:val="6DC79AF4445943E99190E965E56F3B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6D4C21B7D4AB98F65D061D6E3CBC61">
    <w:name w:val="5446D4C21B7D4AB98F65D061D6E3CBC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04902C80C4ED8AAAF7FF18E9F6E1D1">
    <w:name w:val="CEB04902C80C4ED8AAAF7FF18E9F6E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F399F2CCE34065B6E8AB8DC3DD0E651">
    <w:name w:val="57F399F2CCE34065B6E8AB8DC3DD0E65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1AB10EC1A041E8A54CA45761E7BCFE1">
    <w:name w:val="1B1AB10EC1A041E8A54CA45761E7BCFE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7682A617E481E9E0FAD41557DD0CE">
    <w:name w:val="A067682A617E481E9E0FAD41557DD0C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50F0CBA5184E2CA2B32B899A783A07">
    <w:name w:val="ED50F0CBA5184E2CA2B32B899A783A07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49ACC3FCB454FB9AFC78BB3782AD1">
    <w:name w:val="2DA49ACC3FCB454FB9AFC78BB3782A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771BFF19C40569D5618BCD6C933DE">
    <w:name w:val="66C771BFF19C40569D5618BCD6C933D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D46A43B0314A71AD62AED02E6856F5">
    <w:name w:val="AFD46A43B0314A71AD62AED02E6856F5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92E01"/>
    <w:rPr>
      <w:color w:val="808080"/>
    </w:rPr>
  </w:style>
  <w:style w:type="paragraph" w:customStyle="1" w:styleId="C229AD0405884CE2B3C1AEC1A757CBA0">
    <w:name w:val="C229AD0405884CE2B3C1AEC1A757CBA0"/>
    <w:rsid w:val="00505FC1"/>
  </w:style>
  <w:style w:type="paragraph" w:customStyle="1" w:styleId="E18562F23E1E492E8527318AEAF91C42">
    <w:name w:val="E18562F23E1E492E8527318AEAF91C42"/>
    <w:rsid w:val="00505FC1"/>
  </w:style>
  <w:style w:type="paragraph" w:customStyle="1" w:styleId="5050BDE0E9EC491BAA05162B1646C46A">
    <w:name w:val="5050BDE0E9EC491BAA05162B1646C46A"/>
    <w:rsid w:val="00505FC1"/>
  </w:style>
  <w:style w:type="paragraph" w:customStyle="1" w:styleId="2ECE3992DED74A1DB36E40C4D14DE805">
    <w:name w:val="2ECE3992DED74A1DB36E40C4D14DE805"/>
    <w:rsid w:val="00505FC1"/>
  </w:style>
  <w:style w:type="paragraph" w:customStyle="1" w:styleId="2D5B8AED2DC44FDE8FB4CABDDD8D39CE">
    <w:name w:val="2D5B8AED2DC44FDE8FB4CABDDD8D39CE"/>
    <w:rsid w:val="00505FC1"/>
  </w:style>
  <w:style w:type="paragraph" w:customStyle="1" w:styleId="1B1AB10EC1A041E8A54CA45761E7BCFE">
    <w:name w:val="1B1AB10EC1A041E8A54CA45761E7BCFE"/>
    <w:rsid w:val="00505FC1"/>
  </w:style>
  <w:style w:type="paragraph" w:customStyle="1" w:styleId="894833007C1C4080A7DD9581CDDE6E73">
    <w:name w:val="894833007C1C4080A7DD9581CDDE6E73"/>
    <w:rsid w:val="00505FC1"/>
  </w:style>
  <w:style w:type="paragraph" w:customStyle="1" w:styleId="1BBF8775EB104BB0BEB087EF4EDDAAE2">
    <w:name w:val="1BBF8775EB104BB0BEB087EF4EDDAAE2"/>
    <w:rsid w:val="00505FC1"/>
  </w:style>
  <w:style w:type="paragraph" w:customStyle="1" w:styleId="AEF8149E2206470194F04DDEB3A4D259">
    <w:name w:val="AEF8149E2206470194F04DDEB3A4D259"/>
    <w:rsid w:val="00505FC1"/>
  </w:style>
  <w:style w:type="paragraph" w:customStyle="1" w:styleId="41A0FC7E08AD465A83D0E31F92A30554">
    <w:name w:val="41A0FC7E08AD465A83D0E31F92A30554"/>
    <w:rsid w:val="00505FC1"/>
  </w:style>
  <w:style w:type="paragraph" w:customStyle="1" w:styleId="740E3602F3F240609985C6F1472C1C33">
    <w:name w:val="740E3602F3F240609985C6F1472C1C33"/>
    <w:rsid w:val="00505FC1"/>
  </w:style>
  <w:style w:type="paragraph" w:customStyle="1" w:styleId="20C1998578AC48469353283E40D1B0EF">
    <w:name w:val="20C1998578AC48469353283E40D1B0EF"/>
    <w:rsid w:val="001A21FA"/>
  </w:style>
  <w:style w:type="paragraph" w:customStyle="1" w:styleId="6CF0B7113F1341E4A1EB548FAF5D9916">
    <w:name w:val="6CF0B7113F1341E4A1EB548FAF5D9916"/>
    <w:rsid w:val="001A21FA"/>
  </w:style>
  <w:style w:type="paragraph" w:customStyle="1" w:styleId="E3D88CE7EA4B4BC49811E8BC859B1CDF">
    <w:name w:val="E3D88CE7EA4B4BC49811E8BC859B1CDF"/>
    <w:rsid w:val="001A21FA"/>
  </w:style>
  <w:style w:type="paragraph" w:customStyle="1" w:styleId="A109C5270EBA4078B807EF32DD0CE252">
    <w:name w:val="A109C5270EBA4078B807EF32DD0CE252"/>
    <w:rsid w:val="001A21FA"/>
  </w:style>
  <w:style w:type="paragraph" w:customStyle="1" w:styleId="59ADCBDA5FA14DCFA6585F25F0298B66">
    <w:name w:val="59ADCBDA5FA14DCFA6585F25F0298B66"/>
    <w:rsid w:val="001A21FA"/>
  </w:style>
  <w:style w:type="paragraph" w:customStyle="1" w:styleId="634BD411241E46839A93EF7DD3D2ED44">
    <w:name w:val="634BD411241E46839A93EF7DD3D2ED44"/>
    <w:rsid w:val="001A21FA"/>
  </w:style>
  <w:style w:type="paragraph" w:customStyle="1" w:styleId="76CC4B7E1EAF4F0A945C8A00556FD19A">
    <w:name w:val="76CC4B7E1EAF4F0A945C8A00556FD19A"/>
    <w:rsid w:val="001A21FA"/>
  </w:style>
  <w:style w:type="paragraph" w:customStyle="1" w:styleId="20EF0FF5A8034984983A4A6F9FC5C69F">
    <w:name w:val="20EF0FF5A8034984983A4A6F9FC5C69F"/>
    <w:rsid w:val="001A21FA"/>
  </w:style>
  <w:style w:type="paragraph" w:customStyle="1" w:styleId="849435649CBF47808941DB72D376D121">
    <w:name w:val="849435649CBF47808941DB72D376D121"/>
    <w:rsid w:val="001A21FA"/>
  </w:style>
  <w:style w:type="paragraph" w:customStyle="1" w:styleId="E9440049A05C4D38A7B877600DAA3C45">
    <w:name w:val="E9440049A05C4D38A7B877600DAA3C45"/>
    <w:rsid w:val="001A21FA"/>
  </w:style>
  <w:style w:type="paragraph" w:customStyle="1" w:styleId="D614E55BF7B4474FA01EBEDF94C5C916">
    <w:name w:val="D614E55BF7B4474FA01EBEDF94C5C916"/>
    <w:rsid w:val="001A21FA"/>
  </w:style>
  <w:style w:type="paragraph" w:customStyle="1" w:styleId="C7798275105A42AEA6708C5D0B0C5E81">
    <w:name w:val="C7798275105A42AEA6708C5D0B0C5E81"/>
    <w:rsid w:val="001A21FA"/>
  </w:style>
  <w:style w:type="paragraph" w:customStyle="1" w:styleId="B861BF87F6064550934CE8EE538532B8">
    <w:name w:val="B861BF87F6064550934CE8EE538532B8"/>
    <w:rsid w:val="001A21FA"/>
  </w:style>
  <w:style w:type="paragraph" w:customStyle="1" w:styleId="80CCCBFD63D54235AFF1E0956A67626D">
    <w:name w:val="80CCCBFD63D54235AFF1E0956A67626D"/>
    <w:rsid w:val="001A21FA"/>
  </w:style>
  <w:style w:type="paragraph" w:customStyle="1" w:styleId="2CE1B578394E4982B49DE1F23CDE263B">
    <w:name w:val="2CE1B578394E4982B49DE1F23CDE263B"/>
    <w:rsid w:val="001A21FA"/>
  </w:style>
  <w:style w:type="paragraph" w:customStyle="1" w:styleId="6DC79AF4445943E99190E965E56F3B1D">
    <w:name w:val="6DC79AF4445943E99190E965E56F3B1D"/>
    <w:rsid w:val="001A21FA"/>
  </w:style>
  <w:style w:type="paragraph" w:customStyle="1" w:styleId="5446D4C21B7D4AB98F65D061D6E3CBC6">
    <w:name w:val="5446D4C21B7D4AB98F65D061D6E3CBC6"/>
    <w:rsid w:val="001A21FA"/>
  </w:style>
  <w:style w:type="paragraph" w:customStyle="1" w:styleId="CEB04902C80C4ED8AAAF7FF18E9F6E1D">
    <w:name w:val="CEB04902C80C4ED8AAAF7FF18E9F6E1D"/>
    <w:rsid w:val="001A21FA"/>
  </w:style>
  <w:style w:type="paragraph" w:customStyle="1" w:styleId="57F399F2CCE34065B6E8AB8DC3DD0E65">
    <w:name w:val="57F399F2CCE34065B6E8AB8DC3DD0E65"/>
    <w:rsid w:val="001A21FA"/>
  </w:style>
  <w:style w:type="paragraph" w:customStyle="1" w:styleId="D614E55BF7B4474FA01EBEDF94C5C9161">
    <w:name w:val="D614E55BF7B4474FA01EBEDF94C5C91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C79AF4445943E99190E965E56F3B1D1">
    <w:name w:val="6DC79AF4445943E99190E965E56F3B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6D4C21B7D4AB98F65D061D6E3CBC61">
    <w:name w:val="5446D4C21B7D4AB98F65D061D6E3CBC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04902C80C4ED8AAAF7FF18E9F6E1D1">
    <w:name w:val="CEB04902C80C4ED8AAAF7FF18E9F6E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F399F2CCE34065B6E8AB8DC3DD0E651">
    <w:name w:val="57F399F2CCE34065B6E8AB8DC3DD0E65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1AB10EC1A041E8A54CA45761E7BCFE1">
    <w:name w:val="1B1AB10EC1A041E8A54CA45761E7BCFE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7682A617E481E9E0FAD41557DD0CE">
    <w:name w:val="A067682A617E481E9E0FAD41557DD0C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50F0CBA5184E2CA2B32B899A783A07">
    <w:name w:val="ED50F0CBA5184E2CA2B32B899A783A07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49ACC3FCB454FB9AFC78BB3782AD1">
    <w:name w:val="2DA49ACC3FCB454FB9AFC78BB3782A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771BFF19C40569D5618BCD6C933DE">
    <w:name w:val="66C771BFF19C40569D5618BCD6C933D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D46A43B0314A71AD62AED02E6856F5">
    <w:name w:val="AFD46A43B0314A71AD62AED02E6856F5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67C-883F-4AD9-BC2E-057BA07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2</Pages>
  <Words>325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2012-06-22T20:10:00Z</dcterms:created>
  <dcterms:modified xsi:type="dcterms:W3CDTF">2012-06-22T20:11:00Z</dcterms:modified>
</cp:coreProperties>
</file>